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D4" w:rsidRDefault="005A3E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39AAD01" wp14:editId="6FEBCFFC">
            <wp:simplePos x="0" y="0"/>
            <wp:positionH relativeFrom="margin">
              <wp:posOffset>0</wp:posOffset>
            </wp:positionH>
            <wp:positionV relativeFrom="paragraph">
              <wp:posOffset>-523875</wp:posOffset>
            </wp:positionV>
            <wp:extent cx="2695575" cy="16376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WIC gener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844314" wp14:editId="560E5C63">
                <wp:simplePos x="0" y="0"/>
                <wp:positionH relativeFrom="margin">
                  <wp:posOffset>2638425</wp:posOffset>
                </wp:positionH>
                <wp:positionV relativeFrom="paragraph">
                  <wp:posOffset>-85725</wp:posOffset>
                </wp:positionV>
                <wp:extent cx="5457825" cy="6953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50" w:rsidRPr="00337750" w:rsidRDefault="003377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750">
                              <w:rPr>
                                <w:b/>
                                <w:sz w:val="36"/>
                                <w:szCs w:val="36"/>
                              </w:rPr>
                              <w:t>NAWIC Wichita Scholarship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D844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-6.75pt;width:429.75pt;height:5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+xHwIAAB0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z2fXnBno&#10;aEiPcgjsHQ4sj/z01hfk9mDJMQz0THNOvXp7j+K7Zwa3LZi9vHUO+1ZCTfXNYmR2ETri+AhS9Z+w&#10;pjRwCJiAhsZ1kTyigxE6zenpPJtYiqDHxXxxvcwXnAmyXa0Wb0mOKaB4jrbOhw8SOxaFkjuafUKH&#10;470Po+uzS0zmUat6p7ROittXW+3YEWhPdumc0H9z04b1JV8tKHeMMhjjCRqKTgXaY626ki+n8cRw&#10;KCIb702d5ABKjzIVrc2JnsjIyE0YqoEcI2cV1k9ElMNxX+l/kdCi+8lZT7tacv/jAE5ypj8aIns1&#10;m8/jcieFeMpJcZeW6tICRhBUyQNno7gN6UOMHd3SUBqV+Hqp5FQr7WBi/PRf4pJf6snr5VdvfgEA&#10;AP//AwBQSwMEFAAGAAgAAAAhANVojY7fAAAACwEAAA8AAABkcnMvZG93bnJldi54bWxMj8FOg0AQ&#10;hu8mvsNmTLyYdqEWsMjSqInGa2sfYGGnQGRnCbst9O2dnuxtJvPln+8vtrPtxRlH3zlSEC8jEEi1&#10;Mx01Cg4/n4sXED5oMrp3hAou6GFb3t8VOjduoh2e96ERHEI+1wraEIZcSl+3aLVfugGJb0c3Wh14&#10;HRtpRj1xuO3lKopSaXVH/KHVA360WP/uT1bB8Xt6SjZT9RUO2W6dvusuq9xFqceH+e0VRMA5/MNw&#10;1Wd1KNmpcicyXvQK1nGSMKpgET/zcCVWWcL1KgWbNAJZFvK2Q/kHAAD//wMAUEsBAi0AFAAGAAgA&#10;AAAhALaDOJL+AAAA4QEAABMAAAAAAAAAAAAAAAAAAAAAAFtDb250ZW50X1R5cGVzXS54bWxQSwEC&#10;LQAUAAYACAAAACEAOP0h/9YAAACUAQAACwAAAAAAAAAAAAAAAAAvAQAAX3JlbHMvLnJlbHNQSwEC&#10;LQAUAAYACAAAACEAxvmPsR8CAAAdBAAADgAAAAAAAAAAAAAAAAAuAgAAZHJzL2Uyb0RvYy54bWxQ&#10;SwECLQAUAAYACAAAACEA1WiNjt8AAAALAQAADwAAAAAAAAAAAAAAAAB5BAAAZHJzL2Rvd25yZXYu&#10;eG1sUEsFBgAAAAAEAAQA8wAAAIUFAAAAAA==&#10;" stroked="f">
                <v:textbox>
                  <w:txbxContent>
                    <w:p w:rsidR="00337750" w:rsidRPr="00337750" w:rsidRDefault="0033775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7750">
                        <w:rPr>
                          <w:b/>
                          <w:sz w:val="36"/>
                          <w:szCs w:val="36"/>
                        </w:rPr>
                        <w:t>NAWIC Wichita Scholarship Foundation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FB2132" wp14:editId="60357632">
            <wp:simplePos x="0" y="0"/>
            <wp:positionH relativeFrom="margin">
              <wp:posOffset>1371600</wp:posOffset>
            </wp:positionH>
            <wp:positionV relativeFrom="paragraph">
              <wp:posOffset>-485775</wp:posOffset>
            </wp:positionV>
            <wp:extent cx="6432268" cy="170265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WIC KC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268" cy="170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D4" w:rsidRDefault="00C47AD4"/>
    <w:p w:rsidR="00C47AD4" w:rsidRDefault="00C47AD4"/>
    <w:p w:rsidR="00C47AD4" w:rsidRDefault="00C47AD4"/>
    <w:p w:rsidR="00C47AD4" w:rsidRDefault="00C47AD4"/>
    <w:p w:rsidR="00C47AD4" w:rsidRDefault="00C47AD4"/>
    <w:p w:rsidR="00C47AD4" w:rsidRDefault="00C47AD4"/>
    <w:p w:rsidR="00C47AD4" w:rsidRDefault="00C47AD4">
      <w:r>
        <w:t>The National Association of Women in Constru</w:t>
      </w:r>
      <w:r w:rsidR="00337750">
        <w:t xml:space="preserve">ction Wichita Chapter Scholarship Foundation </w:t>
      </w:r>
      <w:r>
        <w:t xml:space="preserve">will be accepting applications from students who are pursuing a degree in a construction-related field. </w:t>
      </w:r>
      <w:r w:rsidR="00337750">
        <w:t>This scholarship is open to students pursuing careers in Architecture, Architectural Engineering, and Construction Management.</w:t>
      </w:r>
    </w:p>
    <w:p w:rsidR="00C47AD4" w:rsidRDefault="00C47AD4"/>
    <w:p w:rsidR="00C47AD4" w:rsidRDefault="00C47AD4">
      <w:r>
        <w:t xml:space="preserve">Applications with official transcripts </w:t>
      </w:r>
      <w:r w:rsidRPr="00C47AD4">
        <w:rPr>
          <w:b/>
          <w:sz w:val="26"/>
          <w:szCs w:val="26"/>
        </w:rPr>
        <w:t>must be postmarked by March 31, 2019</w:t>
      </w:r>
      <w:r>
        <w:t xml:space="preserve"> and mailed or e-mailed to: </w:t>
      </w:r>
    </w:p>
    <w:p w:rsidR="00C47AD4" w:rsidRDefault="00C47AD4"/>
    <w:p w:rsidR="00C47AD4" w:rsidRDefault="00337750" w:rsidP="00C47AD4">
      <w:pPr>
        <w:ind w:left="2880" w:firstLine="720"/>
      </w:pPr>
      <w:r>
        <w:t>NAWIC – Wichita Scholarship Foundation</w:t>
      </w:r>
    </w:p>
    <w:p w:rsidR="00C47AD4" w:rsidRDefault="00337750" w:rsidP="00C47AD4">
      <w:pPr>
        <w:ind w:left="2880" w:firstLine="720"/>
      </w:pPr>
      <w:r>
        <w:t>P.O. Box 48793</w:t>
      </w:r>
      <w:r w:rsidR="00C47AD4">
        <w:t xml:space="preserve"> </w:t>
      </w:r>
    </w:p>
    <w:p w:rsidR="00C47AD4" w:rsidRDefault="00337750" w:rsidP="00C47AD4">
      <w:pPr>
        <w:ind w:left="2880" w:firstLine="720"/>
      </w:pPr>
      <w:r>
        <w:t>Wichita</w:t>
      </w:r>
      <w:r w:rsidR="00C47AD4">
        <w:t>, Kansas 6</w:t>
      </w:r>
      <w:r>
        <w:t>7201</w:t>
      </w:r>
      <w:r w:rsidR="00C47AD4">
        <w:t xml:space="preserve"> </w:t>
      </w:r>
    </w:p>
    <w:p w:rsidR="00B6753F" w:rsidRDefault="00276383" w:rsidP="00C47AD4">
      <w:pPr>
        <w:ind w:left="2880" w:firstLine="720"/>
      </w:pPr>
      <w:hyperlink r:id="rId6" w:history="1">
        <w:r w:rsidR="00337750" w:rsidRPr="00B408A4">
          <w:rPr>
            <w:rStyle w:val="Hyperlink"/>
          </w:rPr>
          <w:t>jana.m.forrest@emcins.com</w:t>
        </w:r>
      </w:hyperlink>
    </w:p>
    <w:p w:rsidR="00C47AD4" w:rsidRDefault="00C47AD4" w:rsidP="00C47AD4">
      <w:pPr>
        <w:ind w:left="2880" w:firstLine="720"/>
      </w:pPr>
    </w:p>
    <w:p w:rsidR="00C47AD4" w:rsidRPr="00C47AD4" w:rsidRDefault="00C47AD4" w:rsidP="00C47AD4">
      <w:pPr>
        <w:ind w:left="2880" w:hanging="2880"/>
        <w:jc w:val="center"/>
        <w:rPr>
          <w:sz w:val="28"/>
          <w:szCs w:val="28"/>
        </w:rPr>
      </w:pPr>
      <w:r w:rsidRPr="00C47AD4">
        <w:rPr>
          <w:sz w:val="28"/>
          <w:szCs w:val="28"/>
        </w:rPr>
        <w:t xml:space="preserve">Applications are available </w:t>
      </w:r>
      <w:r>
        <w:rPr>
          <w:sz w:val="28"/>
          <w:szCs w:val="28"/>
        </w:rPr>
        <w:t xml:space="preserve">in hardcopy </w:t>
      </w:r>
      <w:r w:rsidRPr="00C47AD4">
        <w:rPr>
          <w:sz w:val="28"/>
          <w:szCs w:val="28"/>
        </w:rPr>
        <w:t xml:space="preserve">in the Department Office (S 2049) </w:t>
      </w:r>
      <w:r w:rsidRPr="00C47AD4">
        <w:rPr>
          <w:b/>
          <w:color w:val="FF0000"/>
          <w:sz w:val="28"/>
          <w:szCs w:val="28"/>
        </w:rPr>
        <w:t>or</w:t>
      </w:r>
    </w:p>
    <w:p w:rsidR="00C47AD4" w:rsidRDefault="00C47AD4" w:rsidP="00C47AD4">
      <w:pPr>
        <w:ind w:left="2880" w:hanging="2880"/>
        <w:jc w:val="center"/>
      </w:pPr>
      <w:r w:rsidRPr="00C47AD4">
        <w:rPr>
          <w:sz w:val="28"/>
          <w:szCs w:val="28"/>
        </w:rPr>
        <w:t xml:space="preserve">on the department website </w:t>
      </w:r>
      <w:r>
        <w:rPr>
          <w:sz w:val="28"/>
          <w:szCs w:val="28"/>
        </w:rPr>
        <w:t xml:space="preserve">for download </w:t>
      </w:r>
    </w:p>
    <w:p w:rsidR="00C47AD4" w:rsidRDefault="00C47AD4" w:rsidP="00C47AD4">
      <w:pPr>
        <w:ind w:left="2880" w:hanging="2880"/>
      </w:pPr>
      <w:r>
        <w:tab/>
      </w:r>
    </w:p>
    <w:sectPr w:rsidR="00C47AD4" w:rsidSect="00C47AD4"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D4"/>
    <w:rsid w:val="00060399"/>
    <w:rsid w:val="00276383"/>
    <w:rsid w:val="00337750"/>
    <w:rsid w:val="003955F4"/>
    <w:rsid w:val="005A3E4C"/>
    <w:rsid w:val="00B6753F"/>
    <w:rsid w:val="00C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2F08-96EF-45EF-BEBB-B9D3F8C2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m.forrest@emcins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Jane</cp:lastModifiedBy>
  <cp:revision>2</cp:revision>
  <cp:lastPrinted>2019-01-31T13:56:00Z</cp:lastPrinted>
  <dcterms:created xsi:type="dcterms:W3CDTF">2019-01-31T19:44:00Z</dcterms:created>
  <dcterms:modified xsi:type="dcterms:W3CDTF">2019-01-31T19:44:00Z</dcterms:modified>
</cp:coreProperties>
</file>